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4B8" w14:textId="1A5E661C" w:rsidR="00E22F00" w:rsidRDefault="00E22F00">
      <w:r>
        <w:t>Zagadnienia do egzaminu licencjackiego 20</w:t>
      </w:r>
      <w:r w:rsidR="00E533A3">
        <w:t>21</w:t>
      </w:r>
      <w:r>
        <w:t>/</w:t>
      </w:r>
      <w:r w:rsidR="00E533A3">
        <w:t>22</w:t>
      </w:r>
    </w:p>
    <w:p w14:paraId="7E1D05CF" w14:textId="77777777" w:rsidR="003269F4" w:rsidRDefault="00FD1A7A">
      <w:r>
        <w:t xml:space="preserve">Seminarium licencjackie </w:t>
      </w:r>
      <w:r w:rsidR="00E22F00">
        <w:t>–</w:t>
      </w:r>
      <w:r>
        <w:t xml:space="preserve"> </w:t>
      </w:r>
      <w:r w:rsidR="00E22F00">
        <w:t>„</w:t>
      </w:r>
      <w:r w:rsidR="00E22F00" w:rsidRPr="00E22F00">
        <w:rPr>
          <w:b/>
        </w:rPr>
        <w:t>Niemieckojęzyczna literatura okresu romantyzmu</w:t>
      </w:r>
      <w:r w:rsidR="00E22F00">
        <w:rPr>
          <w:b/>
        </w:rPr>
        <w:t>”</w:t>
      </w:r>
      <w:r w:rsidR="00E22F00" w:rsidRPr="00E22F00">
        <w:rPr>
          <w:b/>
        </w:rPr>
        <w:t xml:space="preserve"> – dr Agnieszka Sowa</w:t>
      </w:r>
    </w:p>
    <w:p w14:paraId="3A74D6C7" w14:textId="77777777" w:rsidR="00E22F00" w:rsidRDefault="00E22F00">
      <w:r>
        <w:t xml:space="preserve">1. </w:t>
      </w:r>
      <w:r w:rsidR="00971892">
        <w:t>Charakteristik der wichtigsten Phasen der Epoche (Vertreter, Zentren, Werke, Themen)</w:t>
      </w:r>
    </w:p>
    <w:p w14:paraId="2F605E72" w14:textId="77777777" w:rsidR="00E22F00" w:rsidRDefault="00E22F00">
      <w:r>
        <w:t xml:space="preserve">2. </w:t>
      </w:r>
      <w:r w:rsidR="00971892">
        <w:t>Poetik der Romantik</w:t>
      </w:r>
    </w:p>
    <w:p w14:paraId="1F140033" w14:textId="77777777" w:rsidR="00E22F00" w:rsidRDefault="00E22F00">
      <w:r>
        <w:t xml:space="preserve">3. </w:t>
      </w:r>
      <w:r w:rsidR="00971892">
        <w:t>Romantische Ironie</w:t>
      </w:r>
    </w:p>
    <w:p w14:paraId="5D5874A0" w14:textId="77777777" w:rsidR="00E22F00" w:rsidRDefault="00E22F00">
      <w:r>
        <w:t xml:space="preserve">4. </w:t>
      </w:r>
      <w:r w:rsidR="00971892">
        <w:t>Kunstauffassung und Künstlerproblematik in der Literatur der Romantik</w:t>
      </w:r>
    </w:p>
    <w:p w14:paraId="257EFEA2" w14:textId="77777777" w:rsidR="00E22F00" w:rsidRDefault="00E22F00">
      <w:r>
        <w:t xml:space="preserve">5. </w:t>
      </w:r>
      <w:r w:rsidR="00971892">
        <w:t>Die Rolle der Phantasie in der Literatur der Romantik</w:t>
      </w:r>
    </w:p>
    <w:p w14:paraId="13FB64E5" w14:textId="77777777" w:rsidR="00E22F00" w:rsidRDefault="00E22F00">
      <w:r>
        <w:t xml:space="preserve">6. </w:t>
      </w:r>
      <w:r w:rsidR="00971892">
        <w:t>Natur in der Romantik</w:t>
      </w:r>
    </w:p>
    <w:p w14:paraId="2E5A6914" w14:textId="77777777" w:rsidR="00971892" w:rsidRDefault="00971892">
      <w:r>
        <w:t xml:space="preserve">7. </w:t>
      </w:r>
      <w:r w:rsidR="00F03797">
        <w:t>Märchen in der Romantik</w:t>
      </w:r>
    </w:p>
    <w:p w14:paraId="5D7DED78" w14:textId="77777777" w:rsidR="00F03797" w:rsidRDefault="00F03797">
      <w:r>
        <w:t>8. Lyrik der Romantik</w:t>
      </w:r>
    </w:p>
    <w:p w14:paraId="430C0031" w14:textId="77777777" w:rsidR="00971892" w:rsidRDefault="00971892"/>
    <w:sectPr w:rsidR="0097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7A"/>
    <w:rsid w:val="003269F4"/>
    <w:rsid w:val="00971892"/>
    <w:rsid w:val="00E22F00"/>
    <w:rsid w:val="00E441E0"/>
    <w:rsid w:val="00E533A3"/>
    <w:rsid w:val="00F03797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BD1C"/>
  <w15:chartTrackingRefBased/>
  <w15:docId w15:val="{E252260D-4A99-4845-8F25-215C1AD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Sowa</dc:creator>
  <cp:keywords/>
  <dc:description/>
  <cp:lastModifiedBy>Agnieszka Sowa</cp:lastModifiedBy>
  <cp:revision>2</cp:revision>
  <dcterms:created xsi:type="dcterms:W3CDTF">2022-02-24T13:57:00Z</dcterms:created>
  <dcterms:modified xsi:type="dcterms:W3CDTF">2022-02-24T13:57:00Z</dcterms:modified>
</cp:coreProperties>
</file>